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14DB" w:rsidRPr="007A69A3" w:rsidRDefault="005814DB" w:rsidP="005814D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5814D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57.15pt" o:ole="">
            <v:imagedata r:id="rId7" o:title=""/>
          </v:shape>
          <o:OLEObject Type="Embed" ProgID="FoxitReader.Document" ShapeID="_x0000_i1025" DrawAspect="Content" ObjectID="_1621886803" r:id="rId8"/>
        </w:object>
      </w:r>
      <w:bookmarkEnd w:id="0"/>
      <w:r w:rsidR="007C4F1B" w:rsidRPr="004B4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F1B" w:rsidRDefault="007C4F1B" w:rsidP="007C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4F1B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="00BD09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C4F1B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и подготовка работ по самообследованию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4F1B" w:rsidRP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 xml:space="preserve">2.1. Самообследование проводится по решению педагогического совета дошкольного образовательного учреждения. </w:t>
      </w:r>
    </w:p>
    <w:p w:rsidR="007C4F1B" w:rsidRP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7C4F1B" w:rsidRP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F1B">
        <w:rPr>
          <w:rFonts w:ascii="Times New Roman" w:eastAsia="Times New Roman" w:hAnsi="Times New Roman" w:cs="Times New Roman"/>
          <w:sz w:val="24"/>
          <w:szCs w:val="24"/>
        </w:rPr>
        <w:t>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2.4.Для проведения самообследования в состав Комиссии включаются:</w:t>
      </w:r>
    </w:p>
    <w:p w:rsidR="007C4F1B" w:rsidRP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27B" w:rsidRPr="003A627B" w:rsidRDefault="007C4F1B" w:rsidP="003A627B">
      <w:pPr>
        <w:pStyle w:val="a3"/>
        <w:numPr>
          <w:ilvl w:val="0"/>
          <w:numId w:val="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представители от других дошкольных образовательных учреждений</w:t>
      </w:r>
    </w:p>
    <w:p w:rsidR="007C4F1B" w:rsidRPr="007C4F1B" w:rsidRDefault="007C4F1B" w:rsidP="007C4F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совета родителей (законных представителей) воспитанников и родительской общественности; </w:t>
      </w:r>
    </w:p>
    <w:p w:rsidR="00865425" w:rsidRPr="003A627B" w:rsidRDefault="007C4F1B" w:rsidP="003A62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 xml:space="preserve"> члены представительных органов  работников;</w:t>
      </w:r>
    </w:p>
    <w:p w:rsidR="007C4F1B" w:rsidRPr="007C4F1B" w:rsidRDefault="007C4F1B" w:rsidP="007C4F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при необходимости представители иных органов и организаций.</w:t>
      </w:r>
    </w:p>
    <w:p w:rsidR="007C4F1B" w:rsidRPr="007C4F1B" w:rsidRDefault="007C4F1B" w:rsidP="007C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2.5.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7C4F1B" w:rsidRPr="007C4F1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7C4F1B" w:rsidRDefault="007C4F1B" w:rsidP="007C4F1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рассматривается и утверждается план проведения самообследования;</w:t>
      </w:r>
    </w:p>
    <w:p w:rsidR="007C4F1B" w:rsidRPr="00865425" w:rsidRDefault="007C4F1B" w:rsidP="00865425">
      <w:pPr>
        <w:pStyle w:val="a3"/>
        <w:numPr>
          <w:ilvl w:val="0"/>
          <w:numId w:val="4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7C4F1B" w:rsidRPr="00865425" w:rsidRDefault="007C4F1B" w:rsidP="00865425">
      <w:pPr>
        <w:pStyle w:val="a3"/>
        <w:numPr>
          <w:ilvl w:val="0"/>
          <w:numId w:val="4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уточняются вопросы, подлежащие изучению и оценке в ходе самообследования;</w:t>
      </w:r>
    </w:p>
    <w:p w:rsidR="007C4F1B" w:rsidRPr="00865425" w:rsidRDefault="007C4F1B" w:rsidP="00865425">
      <w:pPr>
        <w:pStyle w:val="a3"/>
        <w:numPr>
          <w:ilvl w:val="0"/>
          <w:numId w:val="4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7C4F1B" w:rsidRPr="00865425" w:rsidRDefault="007C4F1B" w:rsidP="00865425">
      <w:pPr>
        <w:pStyle w:val="a3"/>
        <w:numPr>
          <w:ilvl w:val="0"/>
          <w:numId w:val="4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определяются сроки предварительного и окончательного рассмотрения на Комиссии результатов самоообследования.</w:t>
      </w:r>
    </w:p>
    <w:p w:rsidR="007C4F1B" w:rsidRDefault="007C4F1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865425" w:rsidRP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865425" w:rsidRDefault="007C4F1B" w:rsidP="00865425">
      <w:pPr>
        <w:pStyle w:val="a3"/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7C4F1B" w:rsidRPr="00865425" w:rsidRDefault="007C4F1B" w:rsidP="00865425">
      <w:pPr>
        <w:pStyle w:val="a3"/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которые будут возникать у членов Комиссии при проведении самообследования;</w:t>
      </w:r>
    </w:p>
    <w:p w:rsidR="007C4F1B" w:rsidRPr="00865425" w:rsidRDefault="007C4F1B" w:rsidP="00865425">
      <w:pPr>
        <w:pStyle w:val="a3"/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865425" w:rsidRPr="007C4F1B" w:rsidRDefault="00865425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7C4F1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865425" w:rsidRP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 xml:space="preserve">2.7.1. Проведение оценки: </w:t>
      </w:r>
    </w:p>
    <w:p w:rsidR="00865425" w:rsidRP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управления дошкольного образовательного учреждения,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качества подготовки воспитанников, 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учебного процесса, 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медицинского обеспечения дошкольного образовательного учреждения, системы охраны здоровья воспитанников;  </w:t>
      </w:r>
    </w:p>
    <w:p w:rsidR="007C4F1B" w:rsidRPr="00865425" w:rsidRDefault="007C4F1B" w:rsidP="00865425">
      <w:pPr>
        <w:pStyle w:val="a3"/>
        <w:numPr>
          <w:ilvl w:val="0"/>
          <w:numId w:val="6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5425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организации питания;</w:t>
      </w:r>
    </w:p>
    <w:p w:rsidR="00865425" w:rsidRPr="007C4F1B" w:rsidRDefault="00865425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4F1B" w:rsidRP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3A627B" w:rsidRDefault="003A627B" w:rsidP="002C2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4F1B" w:rsidRPr="00865425" w:rsidRDefault="007C4F1B" w:rsidP="007C4F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4F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3.Организация и проведение </w:t>
      </w:r>
      <w:proofErr w:type="spellStart"/>
      <w:r w:rsidRPr="007C4F1B">
        <w:rPr>
          <w:rFonts w:ascii="Times New Roman" w:eastAsia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 w:rsidRPr="007C4F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дошкольном образовательном учреждении</w:t>
      </w:r>
    </w:p>
    <w:p w:rsidR="003A627B" w:rsidRDefault="003A627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25" w:rsidRDefault="007C4F1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7C4F1B" w:rsidRPr="007C4F1B" w:rsidRDefault="007C4F1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7C4F1B" w:rsidRDefault="007C4F1B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3.3. При проведении оценки образовательной деятельности:</w:t>
      </w:r>
    </w:p>
    <w:p w:rsidR="00865425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7C4F1B" w:rsidRDefault="00FF194C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 xml:space="preserve">3.3.1. Даётся общая характеристика дошкольного образовательного учреждения: </w:t>
      </w:r>
    </w:p>
    <w:p w:rsidR="00865425" w:rsidRPr="007C4F1B" w:rsidRDefault="00865425" w:rsidP="0086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FF194C" w:rsidRDefault="007C4F1B" w:rsidP="00FF194C">
      <w:pPr>
        <w:pStyle w:val="a3"/>
        <w:numPr>
          <w:ilvl w:val="0"/>
          <w:numId w:val="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 xml:space="preserve"> мощность дошкольного образовательного учреждения: плановая/фактическая;</w:t>
      </w:r>
    </w:p>
    <w:p w:rsidR="007C4F1B" w:rsidRPr="00FF194C" w:rsidRDefault="007C4F1B" w:rsidP="00FF194C">
      <w:pPr>
        <w:pStyle w:val="a3"/>
        <w:numPr>
          <w:ilvl w:val="0"/>
          <w:numId w:val="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865425" w:rsidRPr="007C4F1B" w:rsidRDefault="00865425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FF194C" w:rsidRP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лицензия на право ведения образовательной деятельности (соблюдение сроков действия и контрольных нормативов);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устав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санитарно-эпидемиологического заключения на образовательную деятельность;</w:t>
      </w:r>
    </w:p>
    <w:p w:rsidR="007C4F1B" w:rsidRPr="00FF194C" w:rsidRDefault="007C4F1B" w:rsidP="00FF194C">
      <w:pPr>
        <w:pStyle w:val="a3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договор о взаимоотношениях между дошкольным образовательным учреждением и учредителем;</w:t>
      </w:r>
    </w:p>
    <w:p w:rsidR="00FF194C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3.3.3.Представляется информация о документации дошкольного образовательного учреждения:</w:t>
      </w:r>
    </w:p>
    <w:p w:rsidR="00FF194C" w:rsidRP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договоры дошкольного образовательного учреждения с родителями (законными представителями);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личные дела воспитанников, Книги движения воспитанников;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Программа развития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учебный план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годовой план работы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журнал учёта кружковой/студийной работы, планы работы кружков/студий;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расписание занятий, режим дня, экспертное заключение ТУ Роспотребнадзора;</w:t>
      </w:r>
    </w:p>
    <w:p w:rsidR="003A627B" w:rsidRPr="002C27A1" w:rsidRDefault="007C4F1B" w:rsidP="003A62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акты готовности дошкольного образовательного учреждения к новому учебному году;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номенклатура дел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журнал учета проверок должностными лицами органов государственного контроля;</w:t>
      </w:r>
    </w:p>
    <w:p w:rsidR="00FF194C" w:rsidRPr="003A627B" w:rsidRDefault="007C4F1B" w:rsidP="00FF1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предоставление платных услуг, их соответствие установленным требованиям;</w:t>
      </w:r>
    </w:p>
    <w:p w:rsid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Представляется информация о документации дошкольного образовательного учреждения, касающейся трудовых отношений:</w:t>
      </w:r>
    </w:p>
    <w:p w:rsidR="00FF194C" w:rsidRP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коллективный договор (в т.ч. приложения к коллективному договору);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работников;</w:t>
      </w:r>
    </w:p>
    <w:p w:rsidR="007C4F1B" w:rsidRPr="00FF194C" w:rsidRDefault="007C4F1B" w:rsidP="00FF194C">
      <w:pPr>
        <w:pStyle w:val="a3"/>
        <w:numPr>
          <w:ilvl w:val="0"/>
          <w:numId w:val="10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журналы проведения инструктажа.</w:t>
      </w:r>
    </w:p>
    <w:p w:rsidR="00FF194C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1B" w:rsidRPr="007C4F1B" w:rsidRDefault="007C4F1B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C664B9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FF194C" w:rsidRPr="007C4F1B" w:rsidRDefault="00FF194C" w:rsidP="00FF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сложившейся в дошкольном образовательном учреждении системы управления;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административных обязанностей в педагогическом коллективе;</w:t>
      </w:r>
      <w:r w:rsidRPr="00FF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 xml:space="preserve"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основные формы координации деятельности аппарата управления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планирование и анализ учебно-воспитательной работы;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приоритеты развития системы управления дошкольного образовательного учреждения;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качество п</w:t>
      </w:r>
      <w:r w:rsidRPr="00FF194C">
        <w:rPr>
          <w:rFonts w:ascii="Times New Roman" w:eastAsia="Times New Roman" w:hAnsi="Times New Roman" w:cs="Times New Roman"/>
          <w:sz w:val="24"/>
          <w:szCs w:val="24"/>
        </w:rPr>
        <w:t>риказов руководителя дошкольного образовательного учреждения по основной деятельности, по личному составу;</w:t>
      </w:r>
    </w:p>
    <w:p w:rsidR="007C4F1B" w:rsidRPr="00FF194C" w:rsidRDefault="007C4F1B" w:rsidP="00FF194C">
      <w:pPr>
        <w:pStyle w:val="a3"/>
        <w:numPr>
          <w:ilvl w:val="0"/>
          <w:numId w:val="1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4C">
        <w:rPr>
          <w:rFonts w:ascii="Times New Roman" w:eastAsia="Times New Roman" w:hAnsi="Times New Roman" w:cs="Times New Roman"/>
          <w:sz w:val="24"/>
          <w:szCs w:val="24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FF194C" w:rsidRDefault="00FF194C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627B" w:rsidRDefault="007C4F1B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color w:val="000000"/>
          <w:sz w:val="24"/>
          <w:szCs w:val="24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C664B9" w:rsidRPr="007C4F1B" w:rsidRDefault="00C664B9" w:rsidP="007C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1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C664B9" w:rsidRPr="003A627B" w:rsidRDefault="007C4F1B" w:rsidP="00C664B9">
      <w:pPr>
        <w:pStyle w:val="a3"/>
        <w:numPr>
          <w:ilvl w:val="0"/>
          <w:numId w:val="1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организована система взаимодействия с организациями-партнерами (</w:t>
      </w:r>
      <w:r w:rsidRPr="00C664B9">
        <w:rPr>
          <w:rFonts w:ascii="Times New Roman" w:eastAsia="Times New Roman" w:hAnsi="Times New Roman" w:cs="Times New Roman"/>
          <w:sz w:val="24"/>
          <w:szCs w:val="24"/>
        </w:rPr>
        <w:t>наличие договоров об аренде, сотрудничестве, о взаимодействии, об оказании услуг и т.д.</w:t>
      </w: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обеспечения образовательной деятельности;</w:t>
      </w:r>
    </w:p>
    <w:p w:rsidR="00C664B9" w:rsidRPr="00C664B9" w:rsidRDefault="007C4F1B" w:rsidP="00C664B9">
      <w:pPr>
        <w:pStyle w:val="a3"/>
        <w:numPr>
          <w:ilvl w:val="0"/>
          <w:numId w:val="1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инновационные методы и технологии управления применяются  в дошкольном образовательном учреждении;</w:t>
      </w:r>
    </w:p>
    <w:p w:rsidR="007C4F1B" w:rsidRPr="00C664B9" w:rsidRDefault="007C4F1B" w:rsidP="00C664B9">
      <w:pPr>
        <w:pStyle w:val="a3"/>
        <w:numPr>
          <w:ilvl w:val="0"/>
          <w:numId w:val="13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7C4F1B" w:rsidRPr="00C664B9" w:rsidRDefault="007C4F1B" w:rsidP="00C664B9">
      <w:pPr>
        <w:pStyle w:val="a3"/>
        <w:numPr>
          <w:ilvl w:val="0"/>
          <w:numId w:val="13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 эффективность влияния системы управления на повышение качества образования;</w:t>
      </w:r>
    </w:p>
    <w:p w:rsidR="00C664B9" w:rsidRPr="007C4F1B" w:rsidRDefault="00C664B9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P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 группах дошкольного образовательного учреждения;</w:t>
      </w:r>
    </w:p>
    <w:p w:rsidR="007C4F1B" w:rsidRP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3.4.5. Даётся оценка организации взаимодействия семьи и дошкольного образовательного учреждения:</w:t>
      </w:r>
    </w:p>
    <w:p w:rsidR="00C664B9" w:rsidRP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7C4F1B" w:rsidRPr="00C664B9" w:rsidRDefault="007C4F1B" w:rsidP="00C664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7C4F1B" w:rsidRPr="00C664B9" w:rsidRDefault="007C4F1B" w:rsidP="00C664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для родителей локальных нормативных актов и иных нормативных документов;</w:t>
      </w:r>
    </w:p>
    <w:p w:rsidR="007C4F1B" w:rsidRPr="00C664B9" w:rsidRDefault="007C4F1B" w:rsidP="00C664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работы сайта дошкольного образовательного учреждения;</w:t>
      </w:r>
    </w:p>
    <w:p w:rsidR="00C664B9" w:rsidRPr="007C4F1B" w:rsidRDefault="00C664B9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B9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7C4F1B" w:rsidRPr="007C4F1B" w:rsidRDefault="007C4F1B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3.5. При проведении оценки содержания и качества подготовки воспитанников:</w:t>
      </w:r>
    </w:p>
    <w:p w:rsidR="00C664B9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4F1B" w:rsidRDefault="007C4F1B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3.5.1. Анализируются и оцениваются:</w:t>
      </w:r>
    </w:p>
    <w:p w:rsidR="00C664B9" w:rsidRPr="007C4F1B" w:rsidRDefault="00C664B9" w:rsidP="00C664B9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15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дошкольного образовательного учреждения;</w:t>
      </w:r>
    </w:p>
    <w:p w:rsidR="00C664B9" w:rsidRDefault="007C4F1B" w:rsidP="00C664B9">
      <w:pPr>
        <w:pStyle w:val="a3"/>
        <w:numPr>
          <w:ilvl w:val="0"/>
          <w:numId w:val="15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программы; </w:t>
      </w:r>
    </w:p>
    <w:p w:rsidR="00C664B9" w:rsidRDefault="007C4F1B" w:rsidP="00C664B9">
      <w:pPr>
        <w:pStyle w:val="a3"/>
        <w:numPr>
          <w:ilvl w:val="0"/>
          <w:numId w:val="15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характеристика, структура образовательных программ: </w:t>
      </w:r>
    </w:p>
    <w:p w:rsidR="00C664B9" w:rsidRDefault="00C664B9" w:rsidP="00C664B9">
      <w:pPr>
        <w:pStyle w:val="a3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4B9" w:rsidRDefault="007C4F1B" w:rsidP="00C664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аналитическое обоснование программ, основные концептуальные подходы и приоритеты, цели и задачи; </w:t>
      </w:r>
      <w:r w:rsid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4B9" w:rsidRDefault="007C4F1B" w:rsidP="00C664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образовательного процесса;</w:t>
      </w:r>
    </w:p>
    <w:p w:rsidR="00C664B9" w:rsidRDefault="007C4F1B" w:rsidP="00C664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прогнозируемый педагогический результат; </w:t>
      </w:r>
    </w:p>
    <w:p w:rsidR="007C4F1B" w:rsidRPr="00C664B9" w:rsidRDefault="007C4F1B" w:rsidP="00C664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реализации образовательных программ;</w:t>
      </w:r>
    </w:p>
    <w:p w:rsidR="007C4F1B" w:rsidRPr="00C664B9" w:rsidRDefault="007C4F1B" w:rsidP="00C664B9">
      <w:pPr>
        <w:pStyle w:val="a3"/>
        <w:numPr>
          <w:ilvl w:val="0"/>
          <w:numId w:val="15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C664B9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627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C664B9" w:rsidRP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наличие специализированно оборудованных помещений (изостудия, экологическая комната и д. р.);</w:t>
      </w:r>
    </w:p>
    <w:p w:rsidR="00547A48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наличие и соответствие требованиям СанПиН</w:t>
      </w:r>
      <w:r w:rsidR="00547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7A48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музыкального и спортивного зала, спортивной площадки, бассейна, групповых участков:</w:t>
      </w:r>
    </w:p>
    <w:p w:rsidR="00547A48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физкультурной площадки; </w:t>
      </w:r>
    </w:p>
    <w:p w:rsidR="00547A48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огорода; </w:t>
      </w:r>
    </w:p>
    <w:p w:rsidR="00547A48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цветника; </w:t>
      </w:r>
    </w:p>
    <w:p w:rsidR="00547A48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зелёных насаждений; </w:t>
      </w:r>
    </w:p>
    <w:p w:rsidR="007C4F1B" w:rsidRPr="00C664B9" w:rsidRDefault="007C4F1B" w:rsidP="00547A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состояние групповых площадок, веранд, теневых навесов и игрового оборудования;</w:t>
      </w:r>
    </w:p>
    <w:p w:rsidR="007C4F1B" w:rsidRPr="00C664B9" w:rsidRDefault="007C4F1B" w:rsidP="00C664B9">
      <w:pPr>
        <w:pStyle w:val="a3"/>
        <w:numPr>
          <w:ilvl w:val="0"/>
          <w:numId w:val="1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системы воспитательной работы; </w:t>
      </w:r>
    </w:p>
    <w:p w:rsidR="00C664B9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1B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:rsidR="00C664B9" w:rsidRPr="007C4F1B" w:rsidRDefault="00C664B9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19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образования;</w:t>
      </w:r>
    </w:p>
    <w:p w:rsidR="007C4F1B" w:rsidRPr="00C664B9" w:rsidRDefault="007C4F1B" w:rsidP="00C664B9">
      <w:pPr>
        <w:pStyle w:val="a3"/>
        <w:numPr>
          <w:ilvl w:val="0"/>
          <w:numId w:val="19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7C4F1B" w:rsidRPr="00C664B9" w:rsidRDefault="007C4F1B" w:rsidP="00C664B9">
      <w:pPr>
        <w:pStyle w:val="a3"/>
        <w:numPr>
          <w:ilvl w:val="0"/>
          <w:numId w:val="19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направленность реализуемых программ дополнительного образования детей;</w:t>
      </w:r>
    </w:p>
    <w:p w:rsidR="007C4F1B" w:rsidRPr="00C664B9" w:rsidRDefault="007C4F1B" w:rsidP="00C664B9">
      <w:pPr>
        <w:pStyle w:val="a3"/>
        <w:numPr>
          <w:ilvl w:val="0"/>
          <w:numId w:val="19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охват воспитанников дополнительным образованием;</w:t>
      </w:r>
    </w:p>
    <w:p w:rsidR="007C4F1B" w:rsidRPr="00C664B9" w:rsidRDefault="007C4F1B" w:rsidP="00C664B9">
      <w:pPr>
        <w:pStyle w:val="a3"/>
        <w:numPr>
          <w:ilvl w:val="0"/>
          <w:numId w:val="19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sz w:val="24"/>
          <w:szCs w:val="24"/>
        </w:rPr>
        <w:t>анализ эффективности реализации программ дополнительного образования;</w:t>
      </w:r>
    </w:p>
    <w:p w:rsidR="00C664B9" w:rsidRDefault="00C664B9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1B" w:rsidRDefault="007C4F1B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C664B9" w:rsidRPr="007C4F1B" w:rsidRDefault="00C664B9" w:rsidP="00C664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Pr="00C664B9" w:rsidRDefault="007C4F1B" w:rsidP="00C664B9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7C4F1B" w:rsidRPr="00C664B9" w:rsidRDefault="007C4F1B" w:rsidP="00C664B9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7C4F1B" w:rsidRPr="00C664B9" w:rsidRDefault="007C4F1B" w:rsidP="00C664B9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7C4F1B" w:rsidRPr="00C664B9" w:rsidRDefault="007C4F1B" w:rsidP="00C664B9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B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C664B9" w:rsidRPr="007C4F1B" w:rsidRDefault="00C664B9" w:rsidP="007C4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7C4F1B" w:rsidRDefault="00547A48" w:rsidP="00C66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3.5.5. Проводится анализ  и даётся оценка качеству подготовки воспитанников, в том числе:</w:t>
      </w:r>
    </w:p>
    <w:p w:rsidR="00C664B9" w:rsidRPr="007C4F1B" w:rsidRDefault="00C664B9" w:rsidP="007C4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7C4F1B" w:rsidRPr="00547A48" w:rsidRDefault="007C4F1B" w:rsidP="00547A4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воспитанников, для которых учебный план является слишком сложным полностью или частично (необходимо </w:t>
      </w:r>
      <w:r w:rsidR="00561DF3"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указать,</w:t>
      </w: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конкретно не справляются воспитанники); </w:t>
      </w:r>
    </w:p>
    <w:p w:rsidR="007C4F1B" w:rsidRDefault="007C4F1B" w:rsidP="00547A4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47A48">
        <w:rPr>
          <w:rFonts w:ascii="Times New Roman" w:eastAsia="Times New Roman" w:hAnsi="Times New Roman" w:cs="Times New Roman"/>
          <w:spacing w:val="-6"/>
          <w:sz w:val="24"/>
          <w:szCs w:val="24"/>
        </w:rPr>
        <w:t>казываются формы проведения промежуточной и итоговой оценки уровня развития воспитанников;</w:t>
      </w:r>
    </w:p>
    <w:p w:rsidR="00547A48" w:rsidRPr="00547A48" w:rsidRDefault="007C4F1B" w:rsidP="00547A4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целевых ориентиров дошкольного образования в соответствии с требованиями </w:t>
      </w:r>
    </w:p>
    <w:p w:rsidR="007C4F1B" w:rsidRDefault="007C4F1B" w:rsidP="00547A4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:rsidR="003A627B" w:rsidRDefault="003A627B" w:rsidP="00547A4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27B" w:rsidRPr="00547A48" w:rsidRDefault="003A627B" w:rsidP="00547A4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547A48" w:rsidRDefault="007C4F1B" w:rsidP="00547A48">
      <w:pPr>
        <w:pStyle w:val="a3"/>
        <w:numPr>
          <w:ilvl w:val="0"/>
          <w:numId w:val="22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7A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езультаты мониторинга </w:t>
      </w:r>
      <w:r w:rsidRPr="00547A48">
        <w:rPr>
          <w:rFonts w:ascii="Times New Roman" w:eastAsia="Times New Roman" w:hAnsi="Times New Roman" w:cs="Times New Roman"/>
          <w:spacing w:val="-6"/>
          <w:sz w:val="24"/>
          <w:szCs w:val="24"/>
        </w:rPr>
        <w:t>промежуточной и итоговой оценки уровня развития воспитанников</w:t>
      </w: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A48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Default="007C4F1B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547A48" w:rsidRPr="007C4F1B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нагрузки  воспитанников; 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занятий;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причин движения контингента воспитанников;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форм работы с воспитанниками, имеющими особые образовательные потребности;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организация обучения по программам специального (коррекционного) обучения;</w:t>
      </w:r>
    </w:p>
    <w:p w:rsidR="007C4F1B" w:rsidRPr="00547A48" w:rsidRDefault="007C4F1B" w:rsidP="00547A48">
      <w:pPr>
        <w:pStyle w:val="a3"/>
        <w:numPr>
          <w:ilvl w:val="0"/>
          <w:numId w:val="2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547A48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4F1B"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547A48" w:rsidRPr="007C4F1B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уровень кадров: </w:t>
      </w:r>
    </w:p>
    <w:p w:rsidR="00547A48" w:rsidRPr="00547A48" w:rsidRDefault="00547A48" w:rsidP="00547A4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A48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педагогических работников, имеющих высшее (среднее специальное) образование, без педагогического образования; </w:t>
      </w:r>
    </w:p>
    <w:p w:rsid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педагогических работников с высшей, первой квалификационной категорией, не имеющих квалификационной категории; </w:t>
      </w:r>
    </w:p>
    <w:p w:rsidR="00547A48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стаж работы (до 5 лет, 10 лет, 15 лет, свыше 15 лет, от 50 до 55 лет, старше 55 лет); </w:t>
      </w:r>
    </w:p>
    <w:p w:rsidR="007C4F1B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своевременность прохождения повышения квалификации;</w:t>
      </w:r>
    </w:p>
    <w:p w:rsidR="007C4F1B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7C4F1B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 (%), работающих на штатной основе;</w:t>
      </w:r>
    </w:p>
    <w:p w:rsidR="007C4F1B" w:rsidRPr="00547A48" w:rsidRDefault="007C4F1B" w:rsidP="00547A48">
      <w:pPr>
        <w:pStyle w:val="a3"/>
        <w:numPr>
          <w:ilvl w:val="0"/>
          <w:numId w:val="2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кадров за последние пять лет;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состав;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молодыми специалистами </w:t>
      </w:r>
      <w:r w:rsidRPr="00547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(наличие нормативных и отчетных документов)</w:t>
      </w: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достижения педагогов;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23F11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11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общеобразовательного учреждения кадрами; </w:t>
      </w:r>
    </w:p>
    <w:p w:rsidR="00547A48" w:rsidRPr="00623F11" w:rsidRDefault="007C4F1B" w:rsidP="00623F1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11">
        <w:rPr>
          <w:rFonts w:ascii="Times New Roman" w:eastAsia="Times New Roman" w:hAnsi="Times New Roman" w:cs="Times New Roman"/>
          <w:sz w:val="24"/>
          <w:szCs w:val="24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7C4F1B" w:rsidRPr="00547A48" w:rsidRDefault="007C4F1B" w:rsidP="00547A48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47A48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Default="007C4F1B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3.8. При проведении оценки качества учебно-методического обеспечения анализируется и оценивается:</w:t>
      </w:r>
      <w:r w:rsidRPr="007C4F1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</w:p>
    <w:p w:rsidR="00547A48" w:rsidRPr="007C4F1B" w:rsidRDefault="00547A48" w:rsidP="00547A4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система методической работы дошкольного образовательного учреждения (даётся её характеристика);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3A627B" w:rsidRPr="002C27A1" w:rsidRDefault="007C4F1B" w:rsidP="003A627B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формы организации методической работы;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 экспериментальной и инновационной деятельности</w:t>
      </w:r>
      <w:r w:rsidRPr="00547A48">
        <w:rPr>
          <w:rFonts w:ascii="Times New Roman" w:eastAsia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работа по обобщению и распространению передового опыта;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7C4F1B" w:rsidRPr="00547A48" w:rsidRDefault="007C4F1B" w:rsidP="00547A48">
      <w:pPr>
        <w:pStyle w:val="a3"/>
        <w:numPr>
          <w:ilvl w:val="0"/>
          <w:numId w:val="27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48"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547A48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Default="007C4F1B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0D4975" w:rsidRPr="007C4F1B" w:rsidRDefault="000D4975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учебно-методической и художественной литературой;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единиц хранения фонда библиотеки;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фонда учебно-методической, художественной литературы в библиотеке, пополнение и обновление фонда;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рациональность использования книжного фонда;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 библиотечного фонда и информационной базы;</w:t>
      </w:r>
    </w:p>
    <w:p w:rsidR="007C4F1B" w:rsidRP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0D4975" w:rsidRDefault="007C4F1B" w:rsidP="000D4975">
      <w:pPr>
        <w:pStyle w:val="a3"/>
        <w:numPr>
          <w:ilvl w:val="0"/>
          <w:numId w:val="28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</w:t>
      </w: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СМИ, на сайте образовательного учреждения, информационные стенды (уголки), выставки, презентации и т.</w:t>
      </w:r>
    </w:p>
    <w:p w:rsidR="001A363D" w:rsidRPr="001A363D" w:rsidRDefault="001A363D" w:rsidP="001A363D">
      <w:pPr>
        <w:pStyle w:val="a3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Default="007C4F1B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0D4975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0D4975" w:rsidRP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социально-психологической комфортности образовательной среды;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лицензионному нормативу по площади на одного обучающегося;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площади, используемых для образовательного процесса (даётся их характеристика);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количестве и структуре технических средств обучения и т.д;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сведения об обеспечение мебелью, инвентарём, посудой.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обеспечению развития материально-технической базы;</w:t>
      </w:r>
    </w:p>
    <w:p w:rsidR="007C4F1B" w:rsidRPr="000D4975" w:rsidRDefault="007C4F1B" w:rsidP="000D49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улучшение условий труда и быта педагогов.</w:t>
      </w:r>
    </w:p>
    <w:p w:rsidR="003A627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C4F1B" w:rsidRDefault="007C4F1B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Cs/>
          <w:iCs/>
          <w:sz w:val="24"/>
          <w:szCs w:val="24"/>
        </w:rPr>
        <w:t>3.10.2.</w:t>
      </w:r>
      <w:r w:rsidR="000D49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C4F1B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Соблюдение в общеобразовательном учреждении мер противопожарной и антитеррористической безопасности, в том числе:</w:t>
      </w:r>
    </w:p>
    <w:p w:rsidR="000D4975" w:rsidRP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4F1B" w:rsidRPr="000D4975" w:rsidRDefault="007C4F1B" w:rsidP="000D497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7C4F1B" w:rsidRPr="000D4975" w:rsidRDefault="007C4F1B" w:rsidP="000D497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 xml:space="preserve"> акты о состоянии пожарной безопасности;</w:t>
      </w:r>
    </w:p>
    <w:p w:rsidR="007C4F1B" w:rsidRPr="000D4975" w:rsidRDefault="007C4F1B" w:rsidP="000D497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проведение учебно-тренировочных мероприятий по вопросам безопасности.</w:t>
      </w:r>
    </w:p>
    <w:p w:rsidR="000D4975" w:rsidRDefault="000D4975" w:rsidP="000D4975">
      <w:pPr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1B" w:rsidRPr="007C4F1B">
        <w:rPr>
          <w:rFonts w:ascii="Times New Roman" w:eastAsia="Times New Roman" w:hAnsi="Times New Roman" w:cs="Times New Roman"/>
          <w:bCs/>
          <w:iCs/>
          <w:sz w:val="24"/>
          <w:szCs w:val="24"/>
        </w:rPr>
        <w:t>3.10.3. Состояние территории дошкольного образовательного учреждения, в том числе:</w:t>
      </w:r>
    </w:p>
    <w:p w:rsidR="000D4975" w:rsidRP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7C4F1B" w:rsidRDefault="007C4F1B" w:rsidP="007C4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7C4F1B" w:rsidRPr="007C4F1B" w:rsidRDefault="007C4F1B" w:rsidP="007C4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0D4975" w:rsidRDefault="007C4F1B" w:rsidP="000D4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0D4975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7C4F1B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0D4975" w:rsidRP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кабинета, соответствие его СанПиН;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регулярность прохождения сотрудниками дошкольного образовательного учреждения медицинских осмотров;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выполнение норматива наполняемости;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анализ заболеваемости воспитанников;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сведения о случаях травматизма, пищевых отравлений среди воспитанников;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надзорных органов;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0D4975" w:rsidRPr="004F1AFA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7C4F1B" w:rsidRPr="000D4975" w:rsidRDefault="007C4F1B" w:rsidP="000D4975">
      <w:pPr>
        <w:pStyle w:val="a3"/>
        <w:numPr>
          <w:ilvl w:val="0"/>
          <w:numId w:val="31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учебной нагрузки программ дополнительного образования;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  <w:r w:rsidRPr="00BD0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система работы по воспитанию здорового образа жизни;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распределения  воспитанников по группам здоровья; 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службы психолого-педагогического сопровождения в дошкольном образовательном учреждении;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социально-психологической службы (цель и методы ее работы, результативность); </w:t>
      </w:r>
    </w:p>
    <w:p w:rsidR="007C4F1B" w:rsidRPr="00BD0908" w:rsidRDefault="007C4F1B" w:rsidP="00BD0908">
      <w:pPr>
        <w:pStyle w:val="a3"/>
        <w:numPr>
          <w:ilvl w:val="0"/>
          <w:numId w:val="32"/>
        </w:num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предупреждению нервно-эмоциональных и физических перегрузок у воспитанников.</w:t>
      </w:r>
    </w:p>
    <w:p w:rsidR="000D4975" w:rsidRPr="007C4F1B" w:rsidRDefault="000D4975" w:rsidP="007C4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1B" w:rsidRDefault="007C4F1B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</w:t>
      </w:r>
      <w:r w:rsidRPr="007C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При оценке качества организации питания  анализируется и оценивается:</w:t>
      </w:r>
    </w:p>
    <w:p w:rsidR="000D4975" w:rsidRPr="007C4F1B" w:rsidRDefault="000D4975" w:rsidP="000D4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4F1AFA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собственного пищеблока</w:t>
      </w: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администрации по контролю за качеством приготовления пищи;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D0908">
        <w:rPr>
          <w:rFonts w:ascii="Times New Roman" w:eastAsia="Times New Roman" w:hAnsi="Times New Roman" w:cs="Times New Roman"/>
          <w:sz w:val="24"/>
          <w:szCs w:val="24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создание условий соблюдения правил техники безопасности на пищеблоке;</w:t>
      </w:r>
    </w:p>
    <w:p w:rsidR="007C4F1B" w:rsidRPr="00BD0908" w:rsidRDefault="007C4F1B" w:rsidP="00BD0908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надзорных органов.</w:t>
      </w:r>
    </w:p>
    <w:p w:rsidR="00BD0908" w:rsidRDefault="00BD0908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3.13. При проведении оценки функционирования внутренней системы оценки качества образования:</w:t>
      </w:r>
    </w:p>
    <w:p w:rsidR="00BD0908" w:rsidRDefault="00BD0908" w:rsidP="00BD09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4F1B" w:rsidRPr="007C4F1B" w:rsidRDefault="00BD0908" w:rsidP="00BD09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7C4F1B" w:rsidRPr="007C4F1B">
        <w:rPr>
          <w:rFonts w:ascii="Times New Roman" w:eastAsia="Times New Roman" w:hAnsi="Times New Roman" w:cs="Times New Roman"/>
          <w:bCs/>
          <w:sz w:val="24"/>
          <w:szCs w:val="24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7C4F1B" w:rsidRDefault="00BD0908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7C4F1B" w:rsidRPr="007C4F1B">
        <w:rPr>
          <w:rFonts w:ascii="Times New Roman" w:eastAsia="Times New Roman" w:hAnsi="Times New Roman" w:cs="Times New Roman"/>
          <w:sz w:val="24"/>
          <w:szCs w:val="24"/>
        </w:rPr>
        <w:t>3.13.2. Анализируется и оценивается:</w:t>
      </w:r>
    </w:p>
    <w:p w:rsidR="00BD0908" w:rsidRPr="007C4F1B" w:rsidRDefault="00BD0908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наличие документов, регламентирующих функционирование внутренней системы оценки качества образования;</w:t>
      </w: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проводимые мероприятия внутреннего контроля в рамках функционирования внутренней системы оценки качества образования;</w:t>
      </w:r>
    </w:p>
    <w:p w:rsidR="007C4F1B" w:rsidRPr="00BD0908" w:rsidRDefault="007C4F1B" w:rsidP="00BD0908">
      <w:pPr>
        <w:pStyle w:val="a3"/>
        <w:numPr>
          <w:ilvl w:val="0"/>
          <w:numId w:val="3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08">
        <w:rPr>
          <w:rFonts w:ascii="Times New Roman" w:eastAsia="Times New Roman" w:hAnsi="Times New Roman" w:cs="Times New Roman"/>
          <w:sz w:val="24"/>
          <w:szCs w:val="24"/>
        </w:rP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BD0908" w:rsidRDefault="00BD0908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b/>
          <w:i/>
          <w:sz w:val="24"/>
          <w:szCs w:val="24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4F1B" w:rsidRDefault="007C4F1B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0908" w:rsidRPr="007C4F1B" w:rsidRDefault="00BD0908" w:rsidP="007C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4F1B" w:rsidRPr="00BD0908" w:rsidRDefault="007C4F1B" w:rsidP="007C4F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F1B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="00BD09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C4F1B">
        <w:rPr>
          <w:rFonts w:ascii="Times New Roman" w:eastAsia="Times New Roman" w:hAnsi="Times New Roman" w:cs="Times New Roman"/>
          <w:b/>
          <w:sz w:val="32"/>
          <w:szCs w:val="32"/>
        </w:rPr>
        <w:t>Обобщение полученных результатов и формирование отчета</w:t>
      </w:r>
    </w:p>
    <w:p w:rsidR="00BD0908" w:rsidRPr="007C4F1B" w:rsidRDefault="00BD0908" w:rsidP="007C4F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BD0908" w:rsidRDefault="00BD0908" w:rsidP="007C4F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7A1" w:rsidRDefault="00BD0908" w:rsidP="00BD090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</w:t>
      </w:r>
    </w:p>
    <w:p w:rsidR="002C27A1" w:rsidRDefault="002C27A1" w:rsidP="00BD090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4F1B" w:rsidRPr="00BD0908" w:rsidRDefault="007C4F1B" w:rsidP="002C27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F1B">
        <w:rPr>
          <w:rFonts w:ascii="Times New Roman" w:eastAsia="Times New Roman" w:hAnsi="Times New Roman" w:cs="Times New Roman"/>
          <w:b/>
          <w:sz w:val="32"/>
          <w:szCs w:val="32"/>
        </w:rPr>
        <w:t>5. Ответственность</w:t>
      </w:r>
    </w:p>
    <w:p w:rsidR="00BD0908" w:rsidRPr="007C4F1B" w:rsidRDefault="00BD0908" w:rsidP="007C4F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5.1. П</w:t>
      </w:r>
      <w:r w:rsidRPr="007C4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едагогические работники </w:t>
      </w:r>
      <w:r w:rsidRPr="007C4F1B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выполнение данного Положения в соответствии требованиями законодательства.</w:t>
      </w:r>
    </w:p>
    <w:p w:rsidR="007C4F1B" w:rsidRPr="007C4F1B" w:rsidRDefault="007C4F1B" w:rsidP="00B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1B">
        <w:rPr>
          <w:rFonts w:ascii="Times New Roman" w:eastAsia="Times New Roman" w:hAnsi="Times New Roman" w:cs="Times New Roman"/>
          <w:sz w:val="24"/>
          <w:szCs w:val="24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607B4C" w:rsidRDefault="00607B4C"/>
    <w:sectPr w:rsidR="00607B4C" w:rsidSect="002C27A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3BA"/>
    <w:multiLevelType w:val="hybridMultilevel"/>
    <w:tmpl w:val="D6CA86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756968"/>
    <w:multiLevelType w:val="hybridMultilevel"/>
    <w:tmpl w:val="1F08E5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7599E"/>
    <w:multiLevelType w:val="hybridMultilevel"/>
    <w:tmpl w:val="B9BA91A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50F2"/>
    <w:multiLevelType w:val="hybridMultilevel"/>
    <w:tmpl w:val="55A61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086680"/>
    <w:multiLevelType w:val="hybridMultilevel"/>
    <w:tmpl w:val="2DE4D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79FA"/>
    <w:multiLevelType w:val="hybridMultilevel"/>
    <w:tmpl w:val="9DCA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1677"/>
    <w:multiLevelType w:val="hybridMultilevel"/>
    <w:tmpl w:val="2C24C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4B79"/>
    <w:multiLevelType w:val="hybridMultilevel"/>
    <w:tmpl w:val="3C20E3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4FF7217"/>
    <w:multiLevelType w:val="hybridMultilevel"/>
    <w:tmpl w:val="506A7F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2315D4"/>
    <w:multiLevelType w:val="hybridMultilevel"/>
    <w:tmpl w:val="56D8FD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38430E"/>
    <w:multiLevelType w:val="hybridMultilevel"/>
    <w:tmpl w:val="59ACB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43B09"/>
    <w:multiLevelType w:val="hybridMultilevel"/>
    <w:tmpl w:val="0A34E2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46F2A"/>
    <w:multiLevelType w:val="hybridMultilevel"/>
    <w:tmpl w:val="EC94AF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C33720"/>
    <w:multiLevelType w:val="hybridMultilevel"/>
    <w:tmpl w:val="E514F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A1524"/>
    <w:multiLevelType w:val="hybridMultilevel"/>
    <w:tmpl w:val="94F27F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5477C"/>
    <w:multiLevelType w:val="hybridMultilevel"/>
    <w:tmpl w:val="310E6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E8632D"/>
    <w:multiLevelType w:val="hybridMultilevel"/>
    <w:tmpl w:val="E21287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8A12BC"/>
    <w:multiLevelType w:val="hybridMultilevel"/>
    <w:tmpl w:val="F4DA05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355987"/>
    <w:multiLevelType w:val="hybridMultilevel"/>
    <w:tmpl w:val="C7C0B1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5956A7"/>
    <w:multiLevelType w:val="hybridMultilevel"/>
    <w:tmpl w:val="FC62D5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BC7586"/>
    <w:multiLevelType w:val="hybridMultilevel"/>
    <w:tmpl w:val="B4A48F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08765C"/>
    <w:multiLevelType w:val="hybridMultilevel"/>
    <w:tmpl w:val="E0B4D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1E5254"/>
    <w:multiLevelType w:val="hybridMultilevel"/>
    <w:tmpl w:val="40A68D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D65C96"/>
    <w:multiLevelType w:val="hybridMultilevel"/>
    <w:tmpl w:val="46BAE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8E7928"/>
    <w:multiLevelType w:val="hybridMultilevel"/>
    <w:tmpl w:val="ACB0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39D8"/>
    <w:multiLevelType w:val="hybridMultilevel"/>
    <w:tmpl w:val="CAAEED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5B5B7FB4"/>
    <w:multiLevelType w:val="hybridMultilevel"/>
    <w:tmpl w:val="DBAC1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D633C8"/>
    <w:multiLevelType w:val="hybridMultilevel"/>
    <w:tmpl w:val="6B4012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DE1042"/>
    <w:multiLevelType w:val="hybridMultilevel"/>
    <w:tmpl w:val="E8E400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55D6302"/>
    <w:multiLevelType w:val="hybridMultilevel"/>
    <w:tmpl w:val="25885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4388F"/>
    <w:multiLevelType w:val="hybridMultilevel"/>
    <w:tmpl w:val="06D0B7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CF117B8"/>
    <w:multiLevelType w:val="hybridMultilevel"/>
    <w:tmpl w:val="5B96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B0BDE"/>
    <w:multiLevelType w:val="hybridMultilevel"/>
    <w:tmpl w:val="0B6229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6E5935"/>
    <w:multiLevelType w:val="hybridMultilevel"/>
    <w:tmpl w:val="01B278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7"/>
  </w:num>
  <w:num w:numId="7">
    <w:abstractNumId w:val="32"/>
  </w:num>
  <w:num w:numId="8">
    <w:abstractNumId w:val="20"/>
  </w:num>
  <w:num w:numId="9">
    <w:abstractNumId w:val="10"/>
  </w:num>
  <w:num w:numId="10">
    <w:abstractNumId w:val="8"/>
  </w:num>
  <w:num w:numId="11">
    <w:abstractNumId w:val="28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25"/>
  </w:num>
  <w:num w:numId="17">
    <w:abstractNumId w:val="19"/>
  </w:num>
  <w:num w:numId="18">
    <w:abstractNumId w:val="1"/>
  </w:num>
  <w:num w:numId="19">
    <w:abstractNumId w:val="3"/>
  </w:num>
  <w:num w:numId="20">
    <w:abstractNumId w:val="24"/>
  </w:num>
  <w:num w:numId="21">
    <w:abstractNumId w:val="30"/>
  </w:num>
  <w:num w:numId="22">
    <w:abstractNumId w:val="13"/>
  </w:num>
  <w:num w:numId="23">
    <w:abstractNumId w:val="26"/>
  </w:num>
  <w:num w:numId="24">
    <w:abstractNumId w:val="12"/>
  </w:num>
  <w:num w:numId="25">
    <w:abstractNumId w:val="7"/>
  </w:num>
  <w:num w:numId="26">
    <w:abstractNumId w:val="21"/>
  </w:num>
  <w:num w:numId="27">
    <w:abstractNumId w:val="31"/>
  </w:num>
  <w:num w:numId="28">
    <w:abstractNumId w:val="33"/>
  </w:num>
  <w:num w:numId="29">
    <w:abstractNumId w:val="29"/>
  </w:num>
  <w:num w:numId="30">
    <w:abstractNumId w:val="4"/>
  </w:num>
  <w:num w:numId="31">
    <w:abstractNumId w:val="16"/>
  </w:num>
  <w:num w:numId="32">
    <w:abstractNumId w:val="5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F1B"/>
    <w:rsid w:val="0006134E"/>
    <w:rsid w:val="000D4975"/>
    <w:rsid w:val="001A363D"/>
    <w:rsid w:val="002C27A1"/>
    <w:rsid w:val="003A627B"/>
    <w:rsid w:val="003F32F0"/>
    <w:rsid w:val="004F1AFA"/>
    <w:rsid w:val="00505850"/>
    <w:rsid w:val="00547A48"/>
    <w:rsid w:val="00561DF3"/>
    <w:rsid w:val="005814DB"/>
    <w:rsid w:val="00592685"/>
    <w:rsid w:val="00607B4C"/>
    <w:rsid w:val="00623F11"/>
    <w:rsid w:val="00650900"/>
    <w:rsid w:val="006C4AE5"/>
    <w:rsid w:val="006C664C"/>
    <w:rsid w:val="00736295"/>
    <w:rsid w:val="007C4F1B"/>
    <w:rsid w:val="007C6F1D"/>
    <w:rsid w:val="007C7C98"/>
    <w:rsid w:val="00865425"/>
    <w:rsid w:val="008B321C"/>
    <w:rsid w:val="009D3A6C"/>
    <w:rsid w:val="00B15557"/>
    <w:rsid w:val="00BD0908"/>
    <w:rsid w:val="00C664B9"/>
    <w:rsid w:val="00C85CB9"/>
    <w:rsid w:val="00CE1548"/>
    <w:rsid w:val="00D2298B"/>
    <w:rsid w:val="00ED6ECB"/>
    <w:rsid w:val="00FA5ABB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6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0FAA-F4BE-41B2-9DF8-9831DA05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Серж-Енот</cp:lastModifiedBy>
  <cp:revision>9</cp:revision>
  <dcterms:created xsi:type="dcterms:W3CDTF">2015-01-10T00:03:00Z</dcterms:created>
  <dcterms:modified xsi:type="dcterms:W3CDTF">2019-06-12T12:20:00Z</dcterms:modified>
</cp:coreProperties>
</file>